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77" w:rsidRDefault="00AF1377" w:rsidP="00AF1377">
      <w:pPr>
        <w:pStyle w:val="1"/>
        <w:jc w:val="center"/>
        <w:rPr>
          <w:rFonts w:eastAsia="方正小标宋简体"/>
          <w:b w:val="0"/>
          <w:shd w:val="clear" w:color="auto" w:fill="FFFFFF"/>
        </w:rPr>
      </w:pPr>
      <w:r w:rsidRPr="00AF1377">
        <w:rPr>
          <w:rFonts w:eastAsia="方正小标宋简体" w:hint="eastAsia"/>
          <w:b w:val="0"/>
          <w:shd w:val="clear" w:color="auto" w:fill="FFFFFF"/>
        </w:rPr>
        <w:t>部门或学院（部）</w:t>
      </w:r>
      <w:r w:rsidRPr="00AF1377">
        <w:rPr>
          <w:rFonts w:eastAsia="方正小标宋简体" w:hint="eastAsia"/>
          <w:b w:val="0"/>
          <w:shd w:val="clear" w:color="auto" w:fill="FFFFFF"/>
        </w:rPr>
        <w:t>+2023</w:t>
      </w:r>
      <w:r w:rsidRPr="00AF1377">
        <w:rPr>
          <w:rFonts w:eastAsia="方正小标宋简体" w:hint="eastAsia"/>
          <w:b w:val="0"/>
          <w:shd w:val="clear" w:color="auto" w:fill="FFFFFF"/>
        </w:rPr>
        <w:t>年度党员教育培训工作总结</w:t>
      </w:r>
    </w:p>
    <w:p w:rsidR="00A35463" w:rsidRDefault="00AF1377" w:rsidP="00AF1377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07721B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内容格式要求</w:t>
      </w:r>
      <w:r w:rsidRPr="00AF137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：标题用二号方正小标宋简体；正文用三号仿宋，行距固定值29磅；正文中分级编号为一、（一）、1，其中一级标题用三号黑体，二级标题用三号楷体加粗，三号标题用三号仿宋加粗。</w:t>
      </w:r>
    </w:p>
    <w:p w:rsidR="00AD13C6" w:rsidRDefault="00AD13C6" w:rsidP="00AF1377">
      <w:pPr>
        <w:spacing w:line="580" w:lineRule="exact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</w:p>
    <w:p w:rsidR="0007721B" w:rsidRPr="0007721B" w:rsidRDefault="0007721B" w:rsidP="00AF1377">
      <w:pPr>
        <w:spacing w:line="580" w:lineRule="exact"/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7721B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字数要求：</w:t>
      </w:r>
      <w:r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000字左右。</w:t>
      </w:r>
    </w:p>
    <w:sectPr w:rsidR="0007721B" w:rsidRPr="0007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F9" w:rsidRDefault="00833CF9" w:rsidP="00AF1377">
      <w:r>
        <w:separator/>
      </w:r>
    </w:p>
  </w:endnote>
  <w:endnote w:type="continuationSeparator" w:id="0">
    <w:p w:rsidR="00833CF9" w:rsidRDefault="00833CF9" w:rsidP="00A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F9" w:rsidRDefault="00833CF9" w:rsidP="00AF1377">
      <w:r>
        <w:separator/>
      </w:r>
    </w:p>
  </w:footnote>
  <w:footnote w:type="continuationSeparator" w:id="0">
    <w:p w:rsidR="00833CF9" w:rsidRDefault="00833CF9" w:rsidP="00AF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34"/>
    <w:rsid w:val="00004534"/>
    <w:rsid w:val="0007721B"/>
    <w:rsid w:val="00730382"/>
    <w:rsid w:val="00833CF9"/>
    <w:rsid w:val="00AC4CB1"/>
    <w:rsid w:val="00AD13C6"/>
    <w:rsid w:val="00AF1377"/>
    <w:rsid w:val="00A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E06321-42CD-45DA-948F-E96EDD2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1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37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1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4</cp:revision>
  <dcterms:created xsi:type="dcterms:W3CDTF">2023-12-18T02:27:00Z</dcterms:created>
  <dcterms:modified xsi:type="dcterms:W3CDTF">2023-12-18T03:30:00Z</dcterms:modified>
</cp:coreProperties>
</file>